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E238C" w14:textId="77777777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Universidade Metropolitana de Santos - UNIMES</w:t>
      </w:r>
    </w:p>
    <w:p w14:paraId="66D68E2B" w14:textId="7FF69BE2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Alunos: Otávio Henrique Gama Pereira</w:t>
      </w:r>
    </w:p>
    <w:p w14:paraId="5018FF6E" w14:textId="186CCD42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Lucas Eugênio Gonçalves Silva</w:t>
      </w:r>
    </w:p>
    <w:p w14:paraId="6A0C09CE" w14:textId="3261C2F5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Maicon Antônio Souza de Moraes</w:t>
      </w:r>
      <w:bookmarkStart w:id="0" w:name="_GoBack"/>
      <w:bookmarkEnd w:id="0"/>
    </w:p>
    <w:p w14:paraId="6AE124C9" w14:textId="5E7B7609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Praia Grande - SP/ Contagem - MG</w:t>
      </w:r>
    </w:p>
    <w:p w14:paraId="5A4D2403" w14:textId="77777777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2021</w:t>
      </w:r>
    </w:p>
    <w:p w14:paraId="6E120037" w14:textId="77777777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</w:pPr>
    </w:p>
    <w:p w14:paraId="5C6B5DA1" w14:textId="0B5C88D8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pt-BR"/>
        </w:rPr>
      </w:pPr>
      <w:r w:rsidRPr="00D85F43">
        <w:rPr>
          <w:rFonts w:ascii="Arial" w:eastAsia="Times New Roman" w:hAnsi="Arial" w:cs="Arial"/>
          <w:b/>
          <w:bCs/>
          <w:color w:val="212529"/>
          <w:sz w:val="32"/>
          <w:szCs w:val="32"/>
          <w:lang w:eastAsia="pt-BR"/>
        </w:rPr>
        <w:t xml:space="preserve">Projeto Integrado </w:t>
      </w:r>
      <w:proofErr w:type="gramStart"/>
      <w:r w:rsidRPr="00D85F43">
        <w:rPr>
          <w:rFonts w:ascii="Arial" w:eastAsia="Times New Roman" w:hAnsi="Arial" w:cs="Arial"/>
          <w:b/>
          <w:bCs/>
          <w:color w:val="212529"/>
          <w:sz w:val="32"/>
          <w:szCs w:val="32"/>
          <w:lang w:eastAsia="pt-BR"/>
        </w:rPr>
        <w:t>1</w:t>
      </w:r>
      <w:proofErr w:type="gramEnd"/>
    </w:p>
    <w:p w14:paraId="1DF3E1D3" w14:textId="4A8E4DA5" w:rsidR="00D85F43" w:rsidRPr="00D85F43" w:rsidRDefault="005A19F6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Partindo do princípio no mercado digital ou E- </w:t>
      </w:r>
      <w:proofErr w:type="spellStart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Commerce</w:t>
      </w:r>
      <w:proofErr w:type="spellEnd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, devemos falar sobre os nichos e segmentos que existem dentro dele; o mercado de nicho é um ótimo meio para pequenas empresas, para atuar em nicho, é necessário primeiramente que o empreendedor conheça bem o produto e o público que deseja alcançar.</w:t>
      </w:r>
    </w:p>
    <w:p w14:paraId="302B2A8E" w14:textId="504595FF" w:rsidR="00D85F43" w:rsidRPr="00D85F43" w:rsidRDefault="005A19F6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O segmento deverá definir qual tipo de consumidor a empresa vai ter, para que assim ela foque em um tipo especifico de mercado, como: moda; </w:t>
      </w:r>
      <w:proofErr w:type="gramStart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perfumaria</w:t>
      </w:r>
      <w:proofErr w:type="gramEnd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e cosmético; saúde.</w:t>
      </w:r>
    </w:p>
    <w:p w14:paraId="030C4755" w14:textId="1898366C" w:rsidR="00D85F43" w:rsidRPr="00D85F43" w:rsidRDefault="005A19F6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O nicho de mercado é muito importante para nortear a empresa com relação </w:t>
      </w:r>
      <w:proofErr w:type="gramStart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</w:t>
      </w:r>
      <w:proofErr w:type="gramEnd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tomada de decisão, de acordo com seu nicho.</w:t>
      </w:r>
    </w:p>
    <w:p w14:paraId="09192EC5" w14:textId="77777777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Legislação do Comércio Eletrônico</w:t>
      </w:r>
    </w:p>
    <w:p w14:paraId="2623F976" w14:textId="226C9E75" w:rsidR="00D85F43" w:rsidRPr="00D85F43" w:rsidRDefault="005A19F6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A “Lei do E-commerce” dispõe sobre o dever de prestar ao consumidor informações </w:t>
      </w:r>
      <w:proofErr w:type="gramStart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claras a respeito do produto, serviço</w:t>
      </w:r>
      <w:proofErr w:type="gramEnd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e do fornecedor, atendimento facilitado ao consumidor e o exercício do direito de arrependimento.</w:t>
      </w:r>
    </w:p>
    <w:p w14:paraId="4D25EFAF" w14:textId="3C07C472" w:rsidR="00D85F43" w:rsidRPr="00D85F43" w:rsidRDefault="005A19F6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O comerciante antes de abrir a sua empresa (E-commerce) tem que ficar atento </w:t>
      </w:r>
      <w:proofErr w:type="gramStart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as</w:t>
      </w:r>
      <w:proofErr w:type="gramEnd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leis que rege, não somente seu comércio, mas também os clientes. Quando falamos em direitos do consumidor, vem logo em mente o CDD (código de defesa do consumidor), porém existem várias leis que regem este tipo de comércio, contendo algumas variantes de estado para estado.</w:t>
      </w:r>
    </w:p>
    <w:p w14:paraId="4368F6A3" w14:textId="1108305E" w:rsidR="00D85F43" w:rsidRPr="00D85F43" w:rsidRDefault="005A19F6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Estados podem ter legislação própria, por isso, sempre consultar as leis para comércio eletrônico no local onde você abriu sua empresa, é de extrema importância.</w:t>
      </w:r>
    </w:p>
    <w:p w14:paraId="2CCA9625" w14:textId="58F40E15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Segurança Jurídica</w:t>
      </w:r>
    </w:p>
    <w:p w14:paraId="72EED57E" w14:textId="02344FA8" w:rsidR="00D85F43" w:rsidRPr="00D85F43" w:rsidRDefault="005A19F6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Antes de abrir a loja é sempre bom consultar um advogado, para se reiterar da legislação e leis que rege o comércio, com isso contratamos um advogado para fazer a acessória da empresa. Esse é um passo muito importante a ser 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lastRenderedPageBreak/>
        <w:t xml:space="preserve">tomado, visto que a segurança da empresa e de seus respectivos clientes </w:t>
      </w:r>
      <w:proofErr w:type="gramStart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deverão ser confidenciais</w:t>
      </w:r>
      <w:proofErr w:type="gramEnd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.</w:t>
      </w:r>
    </w:p>
    <w:p w14:paraId="4F812AA0" w14:textId="25CD159F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Passo a passo de como abrir o E-commerce</w:t>
      </w:r>
    </w:p>
    <w:p w14:paraId="294D0CAD" w14:textId="77777777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Citarei aqui alguns requisitos importantes para a abertura da loja online:</w:t>
      </w:r>
    </w:p>
    <w:p w14:paraId="0BEC0671" w14:textId="77777777" w:rsidR="00D85F43" w:rsidRPr="00D85F43" w:rsidRDefault="00D85F43" w:rsidP="00D85F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Definir produto e público</w:t>
      </w:r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: com isso devemos definir as pessoas que o comércio vai atender, </w:t>
      </w:r>
      <w:proofErr w:type="gramStart"/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desde de</w:t>
      </w:r>
      <w:proofErr w:type="gramEnd"/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a escolha de formas de pagamento, sistemas de frete e entrega, gestão de estoque e produtos que serão oferecidos em sua loja virtual.</w:t>
      </w:r>
    </w:p>
    <w:p w14:paraId="78BFDC5D" w14:textId="77777777" w:rsidR="00D85F43" w:rsidRPr="00D85F43" w:rsidRDefault="00D85F43" w:rsidP="00D85F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Plataforma de E-Commerce: </w:t>
      </w:r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será o endereço digital em que a loja irá </w:t>
      </w:r>
      <w:proofErr w:type="gramStart"/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usar,</w:t>
      </w:r>
      <w:proofErr w:type="gramEnd"/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proofErr w:type="spellStart"/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ex</w:t>
      </w:r>
      <w:proofErr w:type="spellEnd"/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: OrtosonoColcões.com (uma loja de colchão).</w:t>
      </w:r>
    </w:p>
    <w:p w14:paraId="7375C847" w14:textId="77777777" w:rsidR="00D85F43" w:rsidRPr="00D85F43" w:rsidRDefault="00D85F43" w:rsidP="00D85F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Opções de pagamentos para os clientes:</w:t>
      </w:r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 isso deverá contratar empresas de cartão de créditos como: </w:t>
      </w:r>
      <w:proofErr w:type="spellStart"/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paypal</w:t>
      </w:r>
      <w:proofErr w:type="spellEnd"/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, </w:t>
      </w:r>
      <w:proofErr w:type="spellStart"/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mercadopago</w:t>
      </w:r>
      <w:proofErr w:type="spellEnd"/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; para enviarem maquinas de cartão de crédito e facilidade de pagamento para o cliente.</w:t>
      </w:r>
    </w:p>
    <w:p w14:paraId="08914C99" w14:textId="77777777" w:rsidR="00D85F43" w:rsidRPr="00D85F43" w:rsidRDefault="00D85F43" w:rsidP="00D85F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Organização da loja: </w:t>
      </w:r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isso conta com a montagem do site, definir o nome da loja, criar uma estratégia de marketing, criar um logo para a </w:t>
      </w:r>
      <w:proofErr w:type="gramStart"/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loja</w:t>
      </w:r>
      <w:proofErr w:type="gramEnd"/>
    </w:p>
    <w:p w14:paraId="49344659" w14:textId="77777777" w:rsidR="00D85F43" w:rsidRPr="00D85F43" w:rsidRDefault="00D85F43" w:rsidP="00D85F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Marketing da Loja Virtual:</w:t>
      </w:r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 como devemos atrair os clientes, com um bom </w:t>
      </w:r>
      <w:proofErr w:type="spellStart"/>
      <w:proofErr w:type="gramStart"/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marketing,</w:t>
      </w:r>
      <w:proofErr w:type="gramEnd"/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o</w:t>
      </w:r>
      <w:proofErr w:type="spellEnd"/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marketing digital é sem dúvida a grande fonte de novos consumidores para sua loja.</w:t>
      </w:r>
    </w:p>
    <w:p w14:paraId="757BAA15" w14:textId="47C32E02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Diferenças entre loja física e virtual</w:t>
      </w:r>
    </w:p>
    <w:p w14:paraId="2438DB18" w14:textId="2BE09AC7" w:rsidR="00D85F43" w:rsidRPr="00D85F43" w:rsidRDefault="005A19F6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A loja virtual ela contém menos gastos do que a loja física, pois ela não necessita de um espaço para ser </w:t>
      </w:r>
      <w:proofErr w:type="gramStart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aberta, um ponto de venda</w:t>
      </w:r>
      <w:proofErr w:type="gramEnd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, o dono do estabelecimento fica isento de contas como: IPTU, água, Luz. Na loja virtual não tem a real necessidade de alguém ali cumprindo 6/8horas diárias, com isso não precisa de funcionário (ao menos que queira alguém para supervisionar as páginas da web).</w:t>
      </w:r>
    </w:p>
    <w:p w14:paraId="3439FE1D" w14:textId="629E875B" w:rsidR="00D85F43" w:rsidRPr="00D85F43" w:rsidRDefault="005A19F6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O atendimento pode ser 24horas, com isso as vendas podem ser em qualquer horário; A possibilidade de ter uma prateleira infinita digital com uma diversidade imensa de produtos.</w:t>
      </w:r>
    </w:p>
    <w:p w14:paraId="2FD66292" w14:textId="76BB8E57" w:rsidR="00D85F43" w:rsidRPr="00D85F43" w:rsidRDefault="005A19F6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 loja física o cliente tem a possibilidade de ver o produto ao vivo, tem a possibilidade de já sair com eles em mãos; vitrine; um atendimento mais pessoal com o cliente, fazendo assim um vínculo com ele e gerando um retorno maior da clientela.</w:t>
      </w:r>
    </w:p>
    <w:p w14:paraId="4E90522E" w14:textId="1450891C" w:rsidR="00D85F43" w:rsidRPr="00D85F43" w:rsidRDefault="005A19F6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proofErr w:type="gramStart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Um outro</w:t>
      </w:r>
      <w:proofErr w:type="gramEnd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exemplo que ficou claro agora durante a pandemia, foram os </w:t>
      </w:r>
      <w:proofErr w:type="spellStart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lockdown</w:t>
      </w:r>
      <w:proofErr w:type="spellEnd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nas cidades onde as lojas físicas tiveram que fechar as portas para proteção da população em contra partida as lojas virtuais cresceram exponencialmente.</w:t>
      </w:r>
    </w:p>
    <w:p w14:paraId="11AD9212" w14:textId="77777777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 xml:space="preserve">Planejar o site da loja virtual, que é o primeiro contato do consumidor com o seu </w:t>
      </w:r>
      <w:proofErr w:type="gramStart"/>
      <w:r w:rsidRPr="00D85F43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negócio</w:t>
      </w:r>
      <w:proofErr w:type="gramEnd"/>
    </w:p>
    <w:p w14:paraId="4AC96A78" w14:textId="70A8A10E" w:rsidR="00D85F43" w:rsidRPr="00D85F43" w:rsidRDefault="005A19F6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lastRenderedPageBreak/>
        <w:t xml:space="preserve"> 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O site deverá ser bem explicativo, para não deixar o cliente com duvidas enquanto o produto ou se deve comprar nesta loja ou não; deverá passar confiança ao cliente se este site é de confiança, se produto chegará </w:t>
      </w:r>
      <w:proofErr w:type="gramStart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em</w:t>
      </w:r>
      <w:proofErr w:type="gramEnd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bom estado e na data que o site prevê; cada produto com fotos realistas e explicação do produto.</w:t>
      </w:r>
    </w:p>
    <w:p w14:paraId="2C0664B2" w14:textId="1779E6A2" w:rsidR="00D85F43" w:rsidRPr="00D85F43" w:rsidRDefault="005A19F6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Importante também contar um pouco sobre o dono do site, de onde surgiu a ideia, informações que deixa o cliente mais confortável em relação ao site.</w:t>
      </w:r>
    </w:p>
    <w:p w14:paraId="0C51D81C" w14:textId="6D94507C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3ADC5CAD" w14:textId="77777777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 xml:space="preserve">Conferir dicas para </w:t>
      </w:r>
      <w:proofErr w:type="gramStart"/>
      <w:r w:rsidRPr="00D85F43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implementar</w:t>
      </w:r>
      <w:proofErr w:type="gramEnd"/>
      <w:r w:rsidRPr="00D85F43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 xml:space="preserve"> um e-commerce</w:t>
      </w:r>
    </w:p>
    <w:p w14:paraId="32DC1CA9" w14:textId="3A918EC6" w:rsidR="00D85F43" w:rsidRPr="00D85F43" w:rsidRDefault="005A19F6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É sempre bom </w:t>
      </w:r>
      <w:proofErr w:type="gramStart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implementar</w:t>
      </w:r>
      <w:proofErr w:type="gramEnd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o site com promoções para os clientes, fazer um pós venda para saber como anda os clientes, se eles precisam comprar novamente, verificar como anda o feedback do site. </w:t>
      </w:r>
      <w:proofErr w:type="gramStart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Implementar</w:t>
      </w:r>
      <w:proofErr w:type="gramEnd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o site, sempre renovar os produtos, colocar mais opções.</w:t>
      </w:r>
    </w:p>
    <w:p w14:paraId="414441A2" w14:textId="5EC8B311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7296AD34" w14:textId="548A7867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Escolher o domínio do seu site</w:t>
      </w:r>
    </w:p>
    <w:p w14:paraId="197F9D6D" w14:textId="166576C2" w:rsidR="00D85F43" w:rsidRPr="00D85F43" w:rsidRDefault="005A19F6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 escolha do domínio do seu site profissional, ou seja, a sua URL, é um dos momentos mais importantes e estratégicos de uma empresa que está entrando para a internet e tem planos de crescimento.</w:t>
      </w:r>
    </w:p>
    <w:p w14:paraId="4FC72A0D" w14:textId="4D89A0E1" w:rsidR="00D85F43" w:rsidRPr="00D85F43" w:rsidRDefault="005A19F6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O bom é ser um site de fácil nome e acesso, que tenha relação entre nome e produto.</w:t>
      </w:r>
    </w:p>
    <w:p w14:paraId="26A50B31" w14:textId="21A81B80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24AB21CE" w14:textId="4933CB0D" w:rsidR="00D85F43" w:rsidRPr="00D85F43" w:rsidRDefault="00D85F43" w:rsidP="00D85F43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212529"/>
          <w:sz w:val="36"/>
          <w:szCs w:val="36"/>
          <w:lang w:eastAsia="pt-BR"/>
        </w:rPr>
      </w:pPr>
    </w:p>
    <w:p w14:paraId="33FE76CC" w14:textId="77777777" w:rsidR="00D85F43" w:rsidRPr="00D85F43" w:rsidRDefault="00D85F43" w:rsidP="00D85F43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pt-BR"/>
        </w:rPr>
      </w:pPr>
    </w:p>
    <w:p w14:paraId="511D76CE" w14:textId="77777777" w:rsidR="00D85F43" w:rsidRPr="00D85F43" w:rsidRDefault="00D85F43" w:rsidP="00D85F43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pt-BR"/>
        </w:rPr>
      </w:pPr>
    </w:p>
    <w:p w14:paraId="438EF57D" w14:textId="77777777" w:rsidR="00D85F43" w:rsidRDefault="00D85F43" w:rsidP="00D85F43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pt-BR"/>
        </w:rPr>
      </w:pPr>
    </w:p>
    <w:p w14:paraId="06CFC6CC" w14:textId="77777777" w:rsidR="00D85F43" w:rsidRDefault="00D85F43" w:rsidP="00D85F43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pt-BR"/>
        </w:rPr>
      </w:pPr>
    </w:p>
    <w:p w14:paraId="5DBA7B0D" w14:textId="77777777" w:rsidR="00D85F43" w:rsidRDefault="00D85F43" w:rsidP="00D85F43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pt-BR"/>
        </w:rPr>
      </w:pPr>
    </w:p>
    <w:p w14:paraId="2E233108" w14:textId="77777777" w:rsidR="00D85F43" w:rsidRDefault="00D85F43" w:rsidP="00D85F43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pt-BR"/>
        </w:rPr>
      </w:pPr>
    </w:p>
    <w:p w14:paraId="49923DC8" w14:textId="77777777" w:rsidR="00D85F43" w:rsidRDefault="00D85F43" w:rsidP="00D85F43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pt-BR"/>
        </w:rPr>
      </w:pPr>
    </w:p>
    <w:p w14:paraId="135BC150" w14:textId="77777777" w:rsidR="00D85F43" w:rsidRDefault="00D85F43" w:rsidP="00D85F43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pt-BR"/>
        </w:rPr>
      </w:pPr>
    </w:p>
    <w:p w14:paraId="543CAEDB" w14:textId="0A58FFD8" w:rsidR="00D85F43" w:rsidRPr="00D85F43" w:rsidRDefault="00D85F43" w:rsidP="00D85F43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12529"/>
          <w:sz w:val="32"/>
          <w:szCs w:val="32"/>
          <w:lang w:eastAsia="pt-BR"/>
        </w:rPr>
      </w:pPr>
      <w:r w:rsidRPr="00D85F43">
        <w:rPr>
          <w:rFonts w:ascii="Arial" w:eastAsia="Times New Roman" w:hAnsi="Arial" w:cs="Arial"/>
          <w:b/>
          <w:bCs/>
          <w:color w:val="212529"/>
          <w:sz w:val="32"/>
          <w:szCs w:val="32"/>
          <w:lang w:eastAsia="pt-BR"/>
        </w:rPr>
        <w:t xml:space="preserve">Projeto Integrado </w:t>
      </w:r>
      <w:proofErr w:type="gramStart"/>
      <w:r w:rsidRPr="00D85F43">
        <w:rPr>
          <w:rFonts w:ascii="Arial" w:eastAsia="Times New Roman" w:hAnsi="Arial" w:cs="Arial"/>
          <w:b/>
          <w:bCs/>
          <w:color w:val="212529"/>
          <w:sz w:val="32"/>
          <w:szCs w:val="32"/>
          <w:lang w:eastAsia="pt-BR"/>
        </w:rPr>
        <w:t>2</w:t>
      </w:r>
      <w:proofErr w:type="gramEnd"/>
    </w:p>
    <w:p w14:paraId="370CEB4A" w14:textId="77777777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Universidade Metropolitana de Santos - UNIMES</w:t>
      </w:r>
    </w:p>
    <w:p w14:paraId="05AB46A9" w14:textId="4D51051D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Aluno: Otávio Henrique Gama Pereira</w:t>
      </w:r>
    </w:p>
    <w:p w14:paraId="16C26D88" w14:textId="206D6B2E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Praia Grande</w:t>
      </w:r>
      <w:r w:rsidR="00057161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/SP</w:t>
      </w:r>
    </w:p>
    <w:p w14:paraId="3BF0AD5C" w14:textId="77777777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2021</w:t>
      </w:r>
    </w:p>
    <w:p w14:paraId="1B3769AE" w14:textId="383E070C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37DE0816" w14:textId="77777777" w:rsidR="00D85F43" w:rsidRPr="00D85F43" w:rsidRDefault="00D85F43" w:rsidP="00D85F43">
      <w:pPr>
        <w:spacing w:after="100" w:afterAutospacing="1" w:line="240" w:lineRule="auto"/>
        <w:jc w:val="both"/>
        <w:outlineLvl w:val="5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DESIGN E USABILIDADE</w:t>
      </w:r>
    </w:p>
    <w:p w14:paraId="5BE8FF98" w14:textId="33EDBE9E" w:rsidR="00D85F43" w:rsidRPr="00D85F43" w:rsidRDefault="005A19F6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Para adentrar o mundo do E-commerce nós precisamos nos atualizar sempre e tá por dentro de </w:t>
      </w:r>
      <w:proofErr w:type="gramStart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todas a</w:t>
      </w:r>
      <w:proofErr w:type="gramEnd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novidades tecnológicas que nela acontece. Estamos na era da informação, na era da tecnologia, onde o design e a usabilidade são ponto - chave para o desempenho de quase todo produto e marca.</w:t>
      </w:r>
    </w:p>
    <w:p w14:paraId="14A24EA0" w14:textId="42B675EF" w:rsidR="00D85F43" w:rsidRPr="00D85F43" w:rsidRDefault="005A19F6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A nossa loja optou por um layout mais limpo e de fácil acesso, pois o primeiro contato que o cliente tem com a página da empresa </w:t>
      </w:r>
      <w:proofErr w:type="gramStart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é</w:t>
      </w:r>
      <w:proofErr w:type="gramEnd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com a estética. Contendo tons de azul escuro e rosa pastel o nosso site é formado, trazendo novidades no mundo da moda, pois é uma loja especializada no ramo vestuário. Segmentado para o público jovem de 16 </w:t>
      </w:r>
      <w:proofErr w:type="gramStart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à</w:t>
      </w:r>
      <w:proofErr w:type="gramEnd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21 anos a loja " </w:t>
      </w:r>
      <w:proofErr w:type="spellStart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Idle</w:t>
      </w:r>
      <w:proofErr w:type="spellEnd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proofErr w:type="spellStart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teen</w:t>
      </w:r>
      <w:proofErr w:type="spellEnd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" adentrou o mundo do E-commerce.</w:t>
      </w:r>
    </w:p>
    <w:p w14:paraId="31AF12E3" w14:textId="77777777" w:rsidR="00D85F43" w:rsidRPr="00D85F43" w:rsidRDefault="00D85F43" w:rsidP="00D85F43">
      <w:pPr>
        <w:spacing w:after="100" w:afterAutospacing="1" w:line="240" w:lineRule="auto"/>
        <w:jc w:val="both"/>
        <w:outlineLvl w:val="5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VENDAS E ATENDIMENTO</w:t>
      </w:r>
    </w:p>
    <w:p w14:paraId="2474623D" w14:textId="27ED02B9" w:rsidR="00D85F43" w:rsidRPr="00D85F43" w:rsidRDefault="005A19F6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Para toda empresa seja ela física ou digital, um bom atendimento é um assunto que não se deve nem ser mais discutido, pois isso deverá conter em </w:t>
      </w:r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todas as empresas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, de maneira geral e obrigatória. Um bom atendimento é a alma do negócio, assim fazendo a rotatividade na cartela de clientes da loja, com retornos de clientes e com os </w:t>
      </w:r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mesmos fazendo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proofErr w:type="gramStart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o famoso boca-a-boca</w:t>
      </w:r>
      <w:proofErr w:type="gramEnd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, pois, uma vez que são bem atendidos eles indicam para parentes e amigos.</w:t>
      </w:r>
    </w:p>
    <w:p w14:paraId="1FE9747C" w14:textId="003ABB45" w:rsidR="00D85F43" w:rsidRPr="00D85F43" w:rsidRDefault="005A19F6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Em nosso site o cliente fica a vontade, ele mesmo pesquisa os modelos de roupa que </w:t>
      </w:r>
      <w:proofErr w:type="gramStart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precisa,</w:t>
      </w:r>
      <w:proofErr w:type="gramEnd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tamanho, cor, disponibilidade; e caso precise de alguma ajuda com o site, na lateral esquerda da </w:t>
      </w:r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página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contém um chat com um vendedor nosso no qual responde imediatamente. Vendedor esse que trabalha das 09horas da manhã às 19horas da noite em nosso chat para tirar qualquer </w:t>
      </w:r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dúvida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dos clientes.</w:t>
      </w:r>
    </w:p>
    <w:p w14:paraId="5A2686F9" w14:textId="2982AFAE" w:rsidR="00D85F43" w:rsidRPr="00D85F43" w:rsidRDefault="005A19F6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Disponibilizamos também para nossos clientes as opções de pagamentos no site. Como, para clientes que efetuam o pagamento via boleto bancário ou cartão de crédito </w:t>
      </w:r>
      <w:proofErr w:type="gramStart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 vista disponibilizamos</w:t>
      </w:r>
      <w:proofErr w:type="gramEnd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o desconto de 10%, para esses pagamentos a vista; mas caso prefira tem o valor do produto com a opção de 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lastRenderedPageBreak/>
        <w:t>parcelamento e até 10x sem juros, consultando somente o valor do frete para a região em que mora.</w:t>
      </w:r>
    </w:p>
    <w:p w14:paraId="1314D4B4" w14:textId="532A1E9D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2130B37E" w14:textId="77777777" w:rsidR="00D85F43" w:rsidRPr="00D85F43" w:rsidRDefault="00D85F43" w:rsidP="00D85F43">
      <w:pPr>
        <w:spacing w:after="100" w:afterAutospacing="1" w:line="240" w:lineRule="auto"/>
        <w:jc w:val="both"/>
        <w:outlineLvl w:val="5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MARKETING E DIVULGAÇÃO</w:t>
      </w:r>
    </w:p>
    <w:p w14:paraId="6462A1CB" w14:textId="4E46B032" w:rsidR="00D85F43" w:rsidRPr="00D85F43" w:rsidRDefault="005A19F6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O marketing digital para e-commerce surge nesse contexto como mais uma ramificação do marketing tradicional. Porém, é focado especificamente em gerar conversão para uma loja virtual. O seu grande diferencial é que ele utiliza diversos processos e canais, gerando dados que, em tempo real.</w:t>
      </w:r>
    </w:p>
    <w:p w14:paraId="36E5CB5A" w14:textId="7D39B48B" w:rsidR="00D85F43" w:rsidRPr="00D85F43" w:rsidRDefault="005A19F6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Nossa loja foca de maneira minimalista no marketing, pois com isso conseguimos chegar </w:t>
      </w:r>
      <w:proofErr w:type="gramStart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no</w:t>
      </w:r>
      <w:proofErr w:type="gramEnd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brasil todo. Contratamos o "</w:t>
      </w:r>
      <w:proofErr w:type="spellStart"/>
      <w:proofErr w:type="gramStart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google</w:t>
      </w:r>
      <w:proofErr w:type="spellEnd"/>
      <w:proofErr w:type="gramEnd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meu negócio" que é uma parte empresarial do </w:t>
      </w:r>
      <w:proofErr w:type="spellStart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google</w:t>
      </w:r>
      <w:proofErr w:type="spellEnd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me que pagamos um valor "X" mensal, e o </w:t>
      </w:r>
      <w:proofErr w:type="spellStart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google</w:t>
      </w:r>
      <w:proofErr w:type="spellEnd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ajuda a impulsionar a página. Alimentando sempre nossas redes sociais, como </w:t>
      </w:r>
      <w:proofErr w:type="gramStart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por exemplo</w:t>
      </w:r>
      <w:proofErr w:type="gramEnd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nosso </w:t>
      </w:r>
      <w:proofErr w:type="spellStart"/>
      <w:r w:rsidR="00945E6B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Instagram</w:t>
      </w:r>
      <w:proofErr w:type="spellEnd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, nele nós divulgamos os modelos de roupas da loja e cupons de desconto e frete grátis, gerando assim maior retorno de seguidores para a página e despertando a vontade no cliente de sempre está acessando nossas redes para saber das </w:t>
      </w:r>
      <w:r w:rsidR="00945E6B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novidades.</w:t>
      </w:r>
    </w:p>
    <w:p w14:paraId="28B71709" w14:textId="6AEB8BCD" w:rsidR="00D85F43" w:rsidRPr="00D85F43" w:rsidRDefault="005A19F6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Em nosso site antes do cliente efetuar a compra ele deverá realizar um cadastro, que contém suas informações pessoais e número de telefone. Com esse contato, enviamos todas as novidades da loja para cada um deles gerando assim a fidelização dos clientes.</w:t>
      </w:r>
    </w:p>
    <w:p w14:paraId="12FB77DC" w14:textId="04E19ABC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29C13CC3" w14:textId="77777777" w:rsidR="00D85F43" w:rsidRPr="00D85F43" w:rsidRDefault="00D85F43" w:rsidP="00D85F43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pt-BR"/>
        </w:rPr>
      </w:pPr>
    </w:p>
    <w:p w14:paraId="6A3FD77F" w14:textId="77777777" w:rsidR="00D85F43" w:rsidRPr="00D85F43" w:rsidRDefault="00D85F43" w:rsidP="00D85F43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pt-BR"/>
        </w:rPr>
      </w:pPr>
    </w:p>
    <w:p w14:paraId="2E124EEB" w14:textId="77777777" w:rsidR="00D85F43" w:rsidRPr="00D85F43" w:rsidRDefault="00D85F43" w:rsidP="00D85F43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pt-BR"/>
        </w:rPr>
      </w:pPr>
    </w:p>
    <w:p w14:paraId="7B660991" w14:textId="77777777" w:rsidR="00D85F43" w:rsidRPr="00D85F43" w:rsidRDefault="00D85F43" w:rsidP="00D85F43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pt-BR"/>
        </w:rPr>
      </w:pPr>
    </w:p>
    <w:p w14:paraId="0E945C31" w14:textId="77777777" w:rsidR="00D85F43" w:rsidRPr="00D85F43" w:rsidRDefault="00D85F43" w:rsidP="00D85F43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pt-BR"/>
        </w:rPr>
      </w:pPr>
    </w:p>
    <w:p w14:paraId="08D0C69C" w14:textId="77777777" w:rsidR="00D85F43" w:rsidRPr="00D85F43" w:rsidRDefault="00D85F43" w:rsidP="00D85F43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pt-BR"/>
        </w:rPr>
      </w:pPr>
    </w:p>
    <w:p w14:paraId="6599B3EB" w14:textId="77777777" w:rsidR="00D85F43" w:rsidRDefault="00D85F43" w:rsidP="00D85F43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12529"/>
          <w:sz w:val="32"/>
          <w:szCs w:val="32"/>
          <w:lang w:eastAsia="pt-BR"/>
        </w:rPr>
      </w:pPr>
    </w:p>
    <w:p w14:paraId="6BC2CBD2" w14:textId="77777777" w:rsidR="00D85F43" w:rsidRDefault="00D85F43" w:rsidP="00D85F43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12529"/>
          <w:sz w:val="32"/>
          <w:szCs w:val="32"/>
          <w:lang w:eastAsia="pt-BR"/>
        </w:rPr>
      </w:pPr>
    </w:p>
    <w:p w14:paraId="700DE663" w14:textId="77777777" w:rsidR="00D85F43" w:rsidRDefault="00D85F43" w:rsidP="00D85F43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12529"/>
          <w:sz w:val="32"/>
          <w:szCs w:val="32"/>
          <w:lang w:eastAsia="pt-BR"/>
        </w:rPr>
      </w:pPr>
    </w:p>
    <w:p w14:paraId="6B3BD381" w14:textId="77777777" w:rsidR="00D85F43" w:rsidRDefault="00D85F43" w:rsidP="00D85F43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12529"/>
          <w:sz w:val="32"/>
          <w:szCs w:val="32"/>
          <w:lang w:eastAsia="pt-BR"/>
        </w:rPr>
      </w:pPr>
    </w:p>
    <w:p w14:paraId="2900F082" w14:textId="77777777" w:rsidR="00D85F43" w:rsidRDefault="00D85F43" w:rsidP="00D85F43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12529"/>
          <w:sz w:val="32"/>
          <w:szCs w:val="32"/>
          <w:lang w:eastAsia="pt-BR"/>
        </w:rPr>
      </w:pPr>
    </w:p>
    <w:p w14:paraId="5431E041" w14:textId="062733F5" w:rsidR="00D85F43" w:rsidRPr="00D85F43" w:rsidRDefault="00D85F43" w:rsidP="00D85F43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12529"/>
          <w:sz w:val="32"/>
          <w:szCs w:val="32"/>
          <w:lang w:eastAsia="pt-BR"/>
        </w:rPr>
      </w:pPr>
      <w:r w:rsidRPr="00D85F43">
        <w:rPr>
          <w:rFonts w:ascii="Arial" w:eastAsia="Times New Roman" w:hAnsi="Arial" w:cs="Arial"/>
          <w:b/>
          <w:bCs/>
          <w:color w:val="212529"/>
          <w:sz w:val="32"/>
          <w:szCs w:val="32"/>
          <w:lang w:eastAsia="pt-BR"/>
        </w:rPr>
        <w:t xml:space="preserve">Projeto Integrado </w:t>
      </w:r>
      <w:proofErr w:type="gramStart"/>
      <w:r w:rsidRPr="00D85F43">
        <w:rPr>
          <w:rFonts w:ascii="Arial" w:eastAsia="Times New Roman" w:hAnsi="Arial" w:cs="Arial"/>
          <w:b/>
          <w:bCs/>
          <w:color w:val="212529"/>
          <w:sz w:val="32"/>
          <w:szCs w:val="32"/>
          <w:lang w:eastAsia="pt-BR"/>
        </w:rPr>
        <w:t>3</w:t>
      </w:r>
      <w:proofErr w:type="gramEnd"/>
    </w:p>
    <w:p w14:paraId="1874F356" w14:textId="77777777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Universidade Metropolitana de Santos - UNIMES</w:t>
      </w:r>
    </w:p>
    <w:p w14:paraId="59A7D5ED" w14:textId="5486E3E0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Aluno: Otávio Henrique Gama Pereira</w:t>
      </w:r>
    </w:p>
    <w:p w14:paraId="16C6BAF8" w14:textId="03072FC3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Praia Grande</w:t>
      </w:r>
      <w:r w:rsidR="00057161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/SP</w:t>
      </w:r>
    </w:p>
    <w:p w14:paraId="60FF75B6" w14:textId="77777777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2021</w:t>
      </w:r>
    </w:p>
    <w:p w14:paraId="4353BB1B" w14:textId="55E0F1A6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7E3DDB8A" w14:textId="31A34F03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261C2A15" w14:textId="77777777" w:rsidR="00D85F43" w:rsidRPr="00D85F43" w:rsidRDefault="00D85F43" w:rsidP="00D85F43">
      <w:pPr>
        <w:spacing w:after="100" w:afterAutospacing="1" w:line="240" w:lineRule="auto"/>
        <w:jc w:val="both"/>
        <w:outlineLvl w:val="5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 xml:space="preserve">Marketing </w:t>
      </w:r>
      <w:proofErr w:type="spellStart"/>
      <w:r w:rsidRPr="00D85F43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Place</w:t>
      </w:r>
      <w:proofErr w:type="spellEnd"/>
      <w:r w:rsidRPr="00D85F43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:</w:t>
      </w:r>
    </w:p>
    <w:p w14:paraId="21871F4E" w14:textId="2931D8ED" w:rsidR="00D85F43" w:rsidRPr="00D85F43" w:rsidRDefault="005A19F6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proofErr w:type="gramStart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funciona</w:t>
      </w:r>
      <w:proofErr w:type="gramEnd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como um portal de vendas online colaborativo. Em resumo, é isto o que significa </w:t>
      </w:r>
      <w:r w:rsidR="00945E6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Market </w:t>
      </w:r>
      <w:proofErr w:type="spellStart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place</w:t>
      </w:r>
      <w:proofErr w:type="spellEnd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. Ou seja, diferente de um clube de assinatura ou e-commerce tradicional, esse modelo reúne diversos lojistas em um único espaço.</w:t>
      </w:r>
    </w:p>
    <w:p w14:paraId="57C8A53D" w14:textId="76EA7436" w:rsidR="00D85F43" w:rsidRPr="00D85F43" w:rsidRDefault="005A19F6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Nossa loja contém o Marketing </w:t>
      </w:r>
      <w:proofErr w:type="spellStart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Place</w:t>
      </w:r>
      <w:proofErr w:type="spellEnd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, que é nossa própria loja, onde o cliente é capaz de realizar suas compras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em nosso site e conhecer mais da nossa marca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.</w:t>
      </w:r>
    </w:p>
    <w:p w14:paraId="4777EDF3" w14:textId="7F599CA5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5EF0667B" w14:textId="77777777" w:rsidR="00D85F43" w:rsidRPr="00D85F43" w:rsidRDefault="00D85F43" w:rsidP="00D85F43">
      <w:pPr>
        <w:spacing w:after="100" w:afterAutospacing="1" w:line="240" w:lineRule="auto"/>
        <w:jc w:val="both"/>
        <w:outlineLvl w:val="5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Pagamento e segurança:</w:t>
      </w:r>
    </w:p>
    <w:p w14:paraId="47986968" w14:textId="3C3D49FB" w:rsidR="00D85F43" w:rsidRDefault="005A19F6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Todos os pagamentos são supervisionados pela plataforma do </w:t>
      </w:r>
      <w:proofErr w:type="spellStart"/>
      <w:proofErr w:type="gramStart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PagSeguro</w:t>
      </w:r>
      <w:proofErr w:type="spellEnd"/>
      <w:proofErr w:type="gramEnd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, para que assim o cliente se sinta mais seguro e a nossa empresa tenha a certeza que todos os pagamentos estão sendo realizados de maneira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fácil, 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confiável e segura.</w:t>
      </w:r>
    </w:p>
    <w:p w14:paraId="164BEF10" w14:textId="2E176038" w:rsidR="005A19F6" w:rsidRPr="00D85F43" w:rsidRDefault="005A19F6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Com a facilidade do parcelamento ou boleto bancário, que deixamos disponíveis em nosso site para o cliente escolher qual forma de pagamento fica mais </w:t>
      </w:r>
      <w:r w:rsidR="00945E6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agradável.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</w:p>
    <w:p w14:paraId="3D1083C3" w14:textId="1C4EDB27" w:rsidR="00D85F43" w:rsidRPr="00D85F43" w:rsidRDefault="00D85F43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3D9BA688" w14:textId="183A3B3E" w:rsidR="00D85F43" w:rsidRPr="00D85F43" w:rsidRDefault="00D85F43" w:rsidP="00D85F43">
      <w:pPr>
        <w:spacing w:after="100" w:afterAutospacing="1" w:line="240" w:lineRule="auto"/>
        <w:jc w:val="both"/>
        <w:outlineLvl w:val="5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Logística e estoque:</w:t>
      </w:r>
    </w:p>
    <w:p w14:paraId="17508F51" w14:textId="13B9A752" w:rsidR="00D85F43" w:rsidRPr="00D85F43" w:rsidRDefault="005A19F6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Em questão de estoque, todas as quartas e quintas-feiras recebemos mercadorias, fazendo o balanço do estoque e armazenando cada produto em seu setor.</w:t>
      </w:r>
    </w:p>
    <w:p w14:paraId="7819F593" w14:textId="2CDEEE8B" w:rsidR="005A19F6" w:rsidRDefault="005A19F6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lastRenderedPageBreak/>
        <w:t xml:space="preserve"> </w:t>
      </w:r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As entregas dos produtos são realizadas através de postagem por correios, com isso temos um responsável que todas as Segundas e Sextas-feiras vão até a agência dos correios </w:t>
      </w:r>
      <w:proofErr w:type="gramStart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realizar</w:t>
      </w:r>
      <w:proofErr w:type="gramEnd"/>
      <w:r w:rsidR="00D85F43"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as postagens das encomendas. </w:t>
      </w:r>
    </w:p>
    <w:p w14:paraId="7F72041D" w14:textId="05522AB6" w:rsidR="005A19F6" w:rsidRPr="00D85F43" w:rsidRDefault="005A19F6" w:rsidP="00D85F43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Informamos para os clientes que a partir do momento em que a mercadoria é postada, aguardar um prazo de 07 dias úteis para a chegada da sua compra na residência. </w:t>
      </w:r>
    </w:p>
    <w:p w14:paraId="540B8241" w14:textId="77777777" w:rsidR="00D85F43" w:rsidRPr="00D85F43" w:rsidRDefault="00D85F43" w:rsidP="00D85F43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D85F4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14:paraId="6068B9AC" w14:textId="77777777" w:rsidR="00D85F43" w:rsidRDefault="00D85F43"/>
    <w:sectPr w:rsidR="00D85F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C07FF"/>
    <w:multiLevelType w:val="multilevel"/>
    <w:tmpl w:val="DDF0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43"/>
    <w:rsid w:val="00057161"/>
    <w:rsid w:val="002E1D27"/>
    <w:rsid w:val="005A19F6"/>
    <w:rsid w:val="00945E6B"/>
    <w:rsid w:val="00D8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2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85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D85F4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85F4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D85F43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8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85F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85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D85F4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85F4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D85F43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8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85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1548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ortosono.praiagrande@outlook.com</dc:creator>
  <cp:lastModifiedBy>Malvina Suemi Ono Godoy</cp:lastModifiedBy>
  <cp:revision>2</cp:revision>
  <cp:lastPrinted>2021-06-14T16:10:00Z</cp:lastPrinted>
  <dcterms:created xsi:type="dcterms:W3CDTF">2022-04-01T19:16:00Z</dcterms:created>
  <dcterms:modified xsi:type="dcterms:W3CDTF">2022-04-01T19:16:00Z</dcterms:modified>
</cp:coreProperties>
</file>